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AC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B3DAC" w:rsidRPr="000B3DAC">
        <w:rPr>
          <w:rFonts w:asciiTheme="minorEastAsia" w:eastAsiaTheme="minorEastAsia" w:hAnsiTheme="minorEastAsia" w:hint="eastAsia"/>
          <w:b/>
          <w:sz w:val="36"/>
          <w:szCs w:val="28"/>
        </w:rPr>
        <w:t>石蜡切片机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3421B7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0B3DAC" w:rsidRPr="000B3DAC">
        <w:rPr>
          <w:rFonts w:asciiTheme="minorEastAsia" w:eastAsiaTheme="minorEastAsia" w:hAnsiTheme="minorEastAsia" w:hint="eastAsia"/>
          <w:sz w:val="28"/>
          <w:szCs w:val="28"/>
          <w:u w:val="single"/>
        </w:rPr>
        <w:t>石蜡切片机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0B3DAC" w:rsidRPr="000B3DAC">
        <w:rPr>
          <w:rFonts w:asciiTheme="minorEastAsia" w:eastAsiaTheme="minorEastAsia" w:hAnsiTheme="minorEastAsia" w:hint="eastAsia"/>
          <w:sz w:val="28"/>
          <w:szCs w:val="28"/>
        </w:rPr>
        <w:t>石蜡切片机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0B3DAC">
        <w:rPr>
          <w:rFonts w:asciiTheme="minorEastAsia" w:eastAsiaTheme="minorEastAsia" w:hAnsiTheme="minorEastAsia"/>
          <w:sz w:val="28"/>
          <w:szCs w:val="28"/>
        </w:rPr>
        <w:t>1001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B3DAC">
        <w:rPr>
          <w:rFonts w:asciiTheme="minorEastAsia" w:eastAsiaTheme="minorEastAsia" w:hAnsiTheme="minorEastAsia" w:hint="eastAsia"/>
          <w:sz w:val="28"/>
          <w:szCs w:val="28"/>
        </w:rPr>
        <w:t>南京科麟得</w:t>
      </w:r>
      <w:r w:rsidR="000B3DAC">
        <w:rPr>
          <w:rFonts w:asciiTheme="minorEastAsia" w:eastAsiaTheme="minorEastAsia" w:hAnsiTheme="minorEastAsia"/>
          <w:sz w:val="28"/>
          <w:szCs w:val="28"/>
        </w:rPr>
        <w:t>科学仪器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B3DAC" w:rsidRDefault="000B3DA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B602D1">
        <w:rPr>
          <w:rFonts w:asciiTheme="minorEastAsia" w:eastAsiaTheme="minorEastAsia" w:hAnsiTheme="minorEastAsia" w:hint="eastAsia"/>
          <w:sz w:val="28"/>
          <w:szCs w:val="28"/>
        </w:rPr>
        <w:t>人民币</w:t>
      </w:r>
      <w:r>
        <w:rPr>
          <w:rFonts w:asciiTheme="minorEastAsia" w:eastAsiaTheme="minorEastAsia" w:hAnsiTheme="minorEastAsia"/>
          <w:sz w:val="28"/>
          <w:szCs w:val="28"/>
        </w:rPr>
        <w:t>壹拾贰万玖仟元整（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>
        <w:rPr>
          <w:rFonts w:asciiTheme="minorEastAsia" w:eastAsiaTheme="minorEastAsia" w:hAnsiTheme="minorEastAsia"/>
          <w:sz w:val="28"/>
          <w:szCs w:val="28"/>
        </w:rPr>
        <w:t>129000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77726">
        <w:rPr>
          <w:rFonts w:asciiTheme="minorEastAsia" w:eastAsiaTheme="minorEastAsia" w:hAnsiTheme="minor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77726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B7" w:rsidRDefault="003421B7" w:rsidP="00BF0F0E">
      <w:pPr>
        <w:spacing w:after="0"/>
      </w:pPr>
      <w:r>
        <w:separator/>
      </w:r>
    </w:p>
  </w:endnote>
  <w:endnote w:type="continuationSeparator" w:id="0">
    <w:p w:rsidR="003421B7" w:rsidRDefault="003421B7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B7" w:rsidRDefault="003421B7" w:rsidP="00BF0F0E">
      <w:pPr>
        <w:spacing w:after="0"/>
      </w:pPr>
      <w:r>
        <w:separator/>
      </w:r>
    </w:p>
  </w:footnote>
  <w:footnote w:type="continuationSeparator" w:id="0">
    <w:p w:rsidR="003421B7" w:rsidRDefault="003421B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7726"/>
    <w:rsid w:val="00E825E6"/>
    <w:rsid w:val="00E8636A"/>
    <w:rsid w:val="00E97B43"/>
    <w:rsid w:val="00EA5D43"/>
    <w:rsid w:val="00EA6520"/>
    <w:rsid w:val="00EC0568"/>
    <w:rsid w:val="00EC76D7"/>
    <w:rsid w:val="00ED1000"/>
    <w:rsid w:val="00EE516F"/>
    <w:rsid w:val="00EE5469"/>
    <w:rsid w:val="00EE5AF3"/>
    <w:rsid w:val="00EF0D5B"/>
    <w:rsid w:val="00EF270E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2F9BC2-94E1-4870-8477-043AC2D5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347</cp:revision>
  <dcterms:created xsi:type="dcterms:W3CDTF">2008-09-11T17:20:00Z</dcterms:created>
  <dcterms:modified xsi:type="dcterms:W3CDTF">2021-03-01T02:22:00Z</dcterms:modified>
</cp:coreProperties>
</file>