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1A" w:rsidRDefault="00BF0F0E" w:rsidP="00C62B1A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C62B1A" w:rsidRPr="00C62B1A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多媒体教室音视频教学设备维保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4526BF" w:rsidRDefault="0007166D" w:rsidP="00C62B1A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C62B1A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C62B1A" w:rsidRPr="00C62B1A">
        <w:rPr>
          <w:rFonts w:asciiTheme="minorEastAsia" w:eastAsiaTheme="minorEastAsia" w:hAnsiTheme="minorEastAsia" w:hint="eastAsia"/>
          <w:sz w:val="28"/>
          <w:szCs w:val="28"/>
          <w:u w:val="single"/>
        </w:rPr>
        <w:t>多媒体教室音视频教学设备维保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D2205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C62B1A" w:rsidRPr="00C62B1A">
        <w:rPr>
          <w:rFonts w:asciiTheme="minorEastAsia" w:eastAsiaTheme="minorEastAsia" w:hAnsiTheme="minorEastAsia" w:hint="eastAsia"/>
          <w:sz w:val="28"/>
          <w:szCs w:val="28"/>
        </w:rPr>
        <w:t>多媒体教室音视频教学设备维保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C62B1A">
        <w:rPr>
          <w:rFonts w:asciiTheme="minorEastAsia" w:eastAsiaTheme="minorEastAsia" w:hAnsiTheme="minorEastAsia" w:hint="eastAsia"/>
          <w:sz w:val="28"/>
          <w:szCs w:val="28"/>
        </w:rPr>
        <w:t>59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C62B1A">
        <w:rPr>
          <w:rFonts w:asciiTheme="minorEastAsia" w:eastAsiaTheme="minorEastAsia" w:hAnsiTheme="minorEastAsia" w:hint="eastAsia"/>
          <w:sz w:val="28"/>
          <w:szCs w:val="28"/>
        </w:rPr>
        <w:t>南京览众智能科技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C62B1A">
        <w:rPr>
          <w:rFonts w:asciiTheme="minorEastAsia" w:eastAsiaTheme="minorEastAsia" w:hAnsiTheme="minorEastAsia" w:hint="eastAsia"/>
          <w:sz w:val="28"/>
          <w:szCs w:val="28"/>
        </w:rPr>
        <w:t>玖万捌仟捌佰元整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C62B1A">
        <w:rPr>
          <w:rFonts w:asciiTheme="minorEastAsia" w:eastAsiaTheme="minorEastAsia" w:hAnsiTheme="minorEastAsia" w:hint="eastAsia"/>
          <w:sz w:val="28"/>
          <w:szCs w:val="28"/>
        </w:rPr>
        <w:t>98800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129A" w:rsidRPr="005C3EA3" w:rsidRDefault="009B129A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C62B1A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C62B1A">
        <w:rPr>
          <w:rFonts w:asciiTheme="minorEastAsia" w:eastAsiaTheme="minorEastAsia" w:hAnsiTheme="minorEastAsia" w:hint="eastAsia"/>
          <w:sz w:val="28"/>
          <w:szCs w:val="28"/>
        </w:rPr>
        <w:t>15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650" w:rsidRDefault="00D54650" w:rsidP="00BF0F0E">
      <w:pPr>
        <w:spacing w:after="0"/>
      </w:pPr>
      <w:r>
        <w:separator/>
      </w:r>
    </w:p>
  </w:endnote>
  <w:endnote w:type="continuationSeparator" w:id="0">
    <w:p w:rsidR="00D54650" w:rsidRDefault="00D54650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650" w:rsidRDefault="00D54650" w:rsidP="00BF0F0E">
      <w:pPr>
        <w:spacing w:after="0"/>
      </w:pPr>
      <w:r>
        <w:separator/>
      </w:r>
    </w:p>
  </w:footnote>
  <w:footnote w:type="continuationSeparator" w:id="0">
    <w:p w:rsidR="00D54650" w:rsidRDefault="00D54650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503FE"/>
    <w:rsid w:val="000513CE"/>
    <w:rsid w:val="00061071"/>
    <w:rsid w:val="0007166D"/>
    <w:rsid w:val="00074A4B"/>
    <w:rsid w:val="00074A9F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43DD"/>
    <w:rsid w:val="00150E7B"/>
    <w:rsid w:val="00180404"/>
    <w:rsid w:val="001A6620"/>
    <w:rsid w:val="001B1672"/>
    <w:rsid w:val="001C11DF"/>
    <w:rsid w:val="001C16CE"/>
    <w:rsid w:val="001C579A"/>
    <w:rsid w:val="00223581"/>
    <w:rsid w:val="00225A90"/>
    <w:rsid w:val="00233375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0A2A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A3246"/>
    <w:rsid w:val="003A3D55"/>
    <w:rsid w:val="003D0CFA"/>
    <w:rsid w:val="003D2205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6F401D"/>
    <w:rsid w:val="006F78EC"/>
    <w:rsid w:val="00707697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B1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54650"/>
    <w:rsid w:val="00D7548C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292F00-52B3-4EC4-BA73-24AB4925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198</cp:revision>
  <dcterms:created xsi:type="dcterms:W3CDTF">2008-09-11T17:20:00Z</dcterms:created>
  <dcterms:modified xsi:type="dcterms:W3CDTF">2019-10-15T03:43:00Z</dcterms:modified>
</cp:coreProperties>
</file>