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江宁校区</w:t>
      </w:r>
      <w:r w:rsidR="008D459F">
        <w:rPr>
          <w:rFonts w:ascii="宋体" w:hAnsi="宋体" w:hint="eastAsia"/>
          <w:b/>
          <w:sz w:val="28"/>
          <w:szCs w:val="28"/>
        </w:rPr>
        <w:t>留学生公寓一号楼热水能源管理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207094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8D459F">
        <w:rPr>
          <w:rFonts w:asciiTheme="minorEastAsia" w:hAnsiTheme="minorEastAsia" w:hint="eastAsia"/>
          <w:sz w:val="24"/>
          <w:szCs w:val="24"/>
        </w:rPr>
        <w:t>12</w:t>
      </w:r>
      <w:r w:rsidR="009A7C92">
        <w:rPr>
          <w:rFonts w:asciiTheme="minorEastAsia" w:hAnsiTheme="minorEastAsia" w:hint="eastAsia"/>
          <w:sz w:val="24"/>
          <w:szCs w:val="24"/>
        </w:rPr>
        <w:t>月底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8D459F">
        <w:rPr>
          <w:rFonts w:asciiTheme="minorEastAsia" w:hAnsiTheme="minorEastAsia" w:hint="eastAsia"/>
          <w:sz w:val="24"/>
          <w:szCs w:val="24"/>
        </w:rPr>
        <w:t>7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按时递交投标书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8D459F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B426DF">
        <w:rPr>
          <w:rFonts w:asciiTheme="minorEastAsia" w:hAnsiTheme="minorEastAsia" w:hint="eastAsia"/>
          <w:sz w:val="24"/>
          <w:szCs w:val="24"/>
        </w:rPr>
        <w:t>1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8D459F">
        <w:rPr>
          <w:rFonts w:asciiTheme="minorEastAsia" w:hAnsiTheme="minorEastAsia" w:hint="eastAsia"/>
          <w:sz w:val="24"/>
          <w:szCs w:val="24"/>
        </w:rPr>
        <w:t>23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20709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20709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8D459F">
        <w:rPr>
          <w:rFonts w:asciiTheme="minorEastAsia" w:hAnsiTheme="minorEastAsia" w:hint="eastAsia"/>
          <w:sz w:val="24"/>
          <w:szCs w:val="24"/>
        </w:rPr>
        <w:t>南京斯迪威科技有限公司</w:t>
      </w:r>
    </w:p>
    <w:p w:rsidR="00EA4EDB" w:rsidRDefault="00EA4EDB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20709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20709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20709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8D459F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B426DF">
        <w:rPr>
          <w:rFonts w:asciiTheme="minorEastAsia" w:hAnsiTheme="minorEastAsia" w:hint="eastAsia"/>
          <w:sz w:val="24"/>
          <w:szCs w:val="24"/>
        </w:rPr>
        <w:t>1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207094">
        <w:rPr>
          <w:rFonts w:asciiTheme="minorEastAsia" w:hAnsiTheme="minorEastAsia" w:hint="eastAsia"/>
          <w:sz w:val="24"/>
          <w:szCs w:val="24"/>
        </w:rPr>
        <w:t>31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207094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B9" w:rsidRDefault="00013FB9" w:rsidP="00561A35">
      <w:r>
        <w:separator/>
      </w:r>
    </w:p>
  </w:endnote>
  <w:endnote w:type="continuationSeparator" w:id="1">
    <w:p w:rsidR="00013FB9" w:rsidRDefault="00013FB9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B9" w:rsidRDefault="00013FB9" w:rsidP="00561A35">
      <w:r>
        <w:separator/>
      </w:r>
    </w:p>
  </w:footnote>
  <w:footnote w:type="continuationSeparator" w:id="1">
    <w:p w:rsidR="00013FB9" w:rsidRDefault="00013FB9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13FB9"/>
    <w:rsid w:val="00033BD2"/>
    <w:rsid w:val="00067B72"/>
    <w:rsid w:val="00072C54"/>
    <w:rsid w:val="000A41F3"/>
    <w:rsid w:val="000E0401"/>
    <w:rsid w:val="0012238C"/>
    <w:rsid w:val="00176905"/>
    <w:rsid w:val="001B4700"/>
    <w:rsid w:val="001C1AA0"/>
    <w:rsid w:val="001C3E9E"/>
    <w:rsid w:val="00207094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D052F"/>
    <w:rsid w:val="0053762C"/>
    <w:rsid w:val="00561A35"/>
    <w:rsid w:val="00606F11"/>
    <w:rsid w:val="006179E0"/>
    <w:rsid w:val="006715A6"/>
    <w:rsid w:val="006B0DA3"/>
    <w:rsid w:val="006B3CC4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9F"/>
    <w:rsid w:val="008D45B7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2700B"/>
    <w:rsid w:val="00C40AA2"/>
    <w:rsid w:val="00C47703"/>
    <w:rsid w:val="00C954CC"/>
    <w:rsid w:val="00CC001A"/>
    <w:rsid w:val="00CE4669"/>
    <w:rsid w:val="00D16A61"/>
    <w:rsid w:val="00D418E4"/>
    <w:rsid w:val="00E03A3E"/>
    <w:rsid w:val="00E21CEB"/>
    <w:rsid w:val="00E351C9"/>
    <w:rsid w:val="00E72DA7"/>
    <w:rsid w:val="00E73718"/>
    <w:rsid w:val="00EA4EDB"/>
    <w:rsid w:val="00ED15DC"/>
    <w:rsid w:val="00ED2073"/>
    <w:rsid w:val="00F168C2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33</cp:revision>
  <cp:lastPrinted>2017-05-23T08:14:00Z</cp:lastPrinted>
  <dcterms:created xsi:type="dcterms:W3CDTF">2017-04-28T00:14:00Z</dcterms:created>
  <dcterms:modified xsi:type="dcterms:W3CDTF">2018-01-31T00:48:00Z</dcterms:modified>
</cp:coreProperties>
</file>